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14" w:rsidRPr="00B01C1A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1C1A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</w:t>
      </w:r>
    </w:p>
    <w:p w:rsidR="00937104" w:rsidRPr="00236ABC" w:rsidRDefault="00DE5914" w:rsidP="009371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 xml:space="preserve">на зайняття </w:t>
      </w:r>
      <w:r w:rsidR="00EA715D">
        <w:rPr>
          <w:rFonts w:ascii="Times New Roman" w:hAnsi="Times New Roman" w:cs="Times New Roman"/>
          <w:b/>
          <w:sz w:val="28"/>
          <w:szCs w:val="28"/>
        </w:rPr>
        <w:t xml:space="preserve">вакантних </w:t>
      </w:r>
      <w:r w:rsidRPr="00B01C1A">
        <w:rPr>
          <w:rFonts w:ascii="Times New Roman" w:hAnsi="Times New Roman" w:cs="Times New Roman"/>
          <w:b/>
          <w:sz w:val="28"/>
          <w:szCs w:val="28"/>
        </w:rPr>
        <w:t xml:space="preserve">посад </w:t>
      </w:r>
      <w:r w:rsidR="00937104" w:rsidRPr="00236ABC">
        <w:rPr>
          <w:rFonts w:ascii="Times New Roman" w:hAnsi="Times New Roman"/>
          <w:b/>
          <w:bCs/>
          <w:sz w:val="28"/>
          <w:szCs w:val="28"/>
        </w:rPr>
        <w:t>державної служби</w:t>
      </w:r>
    </w:p>
    <w:p w:rsidR="00DE5914" w:rsidRPr="00EC22C0" w:rsidRDefault="00937104" w:rsidP="00EC22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6ABC">
        <w:rPr>
          <w:rFonts w:ascii="Times New Roman" w:hAnsi="Times New Roman"/>
          <w:b/>
          <w:bCs/>
          <w:sz w:val="28"/>
          <w:szCs w:val="28"/>
        </w:rPr>
        <w:t>категорії «В» в управлінні (Центрі)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22C0">
        <w:rPr>
          <w:rFonts w:ascii="Times New Roman" w:hAnsi="Times New Roman"/>
          <w:b/>
          <w:bCs/>
          <w:sz w:val="28"/>
          <w:szCs w:val="28"/>
        </w:rPr>
        <w:t xml:space="preserve">надання адміністративних </w:t>
      </w:r>
      <w:r w:rsidRPr="00236ABC">
        <w:rPr>
          <w:rFonts w:ascii="Times New Roman" w:hAnsi="Times New Roman"/>
          <w:b/>
          <w:bCs/>
          <w:sz w:val="28"/>
          <w:szCs w:val="28"/>
        </w:rPr>
        <w:t>послуг</w:t>
      </w:r>
      <w:r w:rsidR="00EC22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6ABC">
        <w:rPr>
          <w:rFonts w:ascii="Times New Roman" w:hAnsi="Times New Roman"/>
          <w:b/>
          <w:bCs/>
          <w:sz w:val="28"/>
          <w:szCs w:val="28"/>
        </w:rPr>
        <w:t>Подільської районної в місті Києві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6ABC">
        <w:rPr>
          <w:rFonts w:ascii="Times New Roman" w:hAnsi="Times New Roman"/>
          <w:b/>
          <w:bCs/>
          <w:sz w:val="28"/>
          <w:szCs w:val="28"/>
        </w:rPr>
        <w:t>державної адміністрації</w:t>
      </w:r>
    </w:p>
    <w:p w:rsidR="00DE5914" w:rsidRPr="00B01C1A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3685"/>
        <w:gridCol w:w="2268"/>
        <w:gridCol w:w="1418"/>
        <w:gridCol w:w="1984"/>
      </w:tblGrid>
      <w:tr w:rsidR="00DE5914" w:rsidRPr="00B01C1A" w:rsidTr="00937104">
        <w:tc>
          <w:tcPr>
            <w:tcW w:w="1022" w:type="dxa"/>
          </w:tcPr>
          <w:p w:rsidR="00DE5914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3685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Найменування посади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1C1A">
              <w:rPr>
                <w:rFonts w:ascii="Times New Roman" w:hAnsi="Times New Roman" w:cs="Times New Roman"/>
                <w:b/>
              </w:rPr>
              <w:t>номер розміщеного на офіційному веб – сайті НАДС оголошення</w:t>
            </w:r>
          </w:p>
        </w:tc>
        <w:tc>
          <w:tcPr>
            <w:tcW w:w="226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Прізвище, ім’я, по батькові кандидата</w:t>
            </w:r>
          </w:p>
        </w:tc>
        <w:tc>
          <w:tcPr>
            <w:tcW w:w="141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Результат (середній бал)</w:t>
            </w:r>
          </w:p>
        </w:tc>
        <w:tc>
          <w:tcPr>
            <w:tcW w:w="1984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</w:tcPr>
          <w:p w:rsidR="00C02886" w:rsidRPr="00EC22C0" w:rsidRDefault="00C02886" w:rsidP="00C028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Головний спеціаліст відділу бухгалтерського обліку, звітності та фінансового забезпечення</w:t>
            </w:r>
            <w:r w:rsidRPr="00EC22C0">
              <w:rPr>
                <w:rFonts w:ascii="Times New Roman" w:hAnsi="Times New Roman" w:cs="Times New Roman"/>
                <w:bCs/>
              </w:rPr>
              <w:t xml:space="preserve"> управління (Центру) надання адміністративних послуг</w:t>
            </w:r>
          </w:p>
          <w:p w:rsidR="00C02886" w:rsidRDefault="00C02886" w:rsidP="00C028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937104" w:rsidRPr="00937104" w:rsidRDefault="00C02886" w:rsidP="00C028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ЦНАППРДА45</w:t>
            </w:r>
          </w:p>
        </w:tc>
        <w:tc>
          <w:tcPr>
            <w:tcW w:w="2268" w:type="dxa"/>
            <w:vAlign w:val="center"/>
          </w:tcPr>
          <w:p w:rsidR="00985A29" w:rsidRPr="00C02886" w:rsidRDefault="00C02886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86">
              <w:rPr>
                <w:rFonts w:ascii="Times New Roman" w:hAnsi="Times New Roman" w:cs="Times New Roman"/>
                <w:b/>
                <w:sz w:val="28"/>
                <w:szCs w:val="28"/>
              </w:rPr>
              <w:t>МОСКАЛЮК Світлана Андріївна</w:t>
            </w:r>
          </w:p>
        </w:tc>
        <w:tc>
          <w:tcPr>
            <w:tcW w:w="1418" w:type="dxa"/>
            <w:vAlign w:val="center"/>
          </w:tcPr>
          <w:p w:rsidR="00DE5914" w:rsidRPr="005A056B" w:rsidRDefault="00C02886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984" w:type="dxa"/>
            <w:vAlign w:val="center"/>
          </w:tcPr>
          <w:p w:rsidR="00DE5914" w:rsidRPr="00306914" w:rsidRDefault="00306914" w:rsidP="00937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14">
              <w:rPr>
                <w:rFonts w:ascii="Times New Roman" w:hAnsi="Times New Roman" w:cs="Times New Roman"/>
                <w:sz w:val="28"/>
                <w:szCs w:val="28"/>
              </w:rPr>
              <w:t>Переможець конкурсу</w:t>
            </w:r>
          </w:p>
        </w:tc>
      </w:tr>
      <w:tr w:rsidR="00937104" w:rsidRPr="00B01C1A" w:rsidTr="00937104">
        <w:tc>
          <w:tcPr>
            <w:tcW w:w="1022" w:type="dxa"/>
          </w:tcPr>
          <w:p w:rsidR="00937104" w:rsidRPr="00B01C1A" w:rsidRDefault="00183C2E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71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:rsidR="0036500B" w:rsidRPr="00EC22C0" w:rsidRDefault="0036500B" w:rsidP="0036500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EC22C0">
              <w:rPr>
                <w:rFonts w:ascii="Times New Roman" w:hAnsi="Times New Roman" w:cs="Times New Roman"/>
                <w:bCs/>
              </w:rPr>
              <w:t xml:space="preserve">дміністратор відділу </w:t>
            </w:r>
            <w:r>
              <w:rPr>
                <w:rFonts w:ascii="Times New Roman" w:hAnsi="Times New Roman" w:cs="Times New Roman"/>
                <w:bCs/>
              </w:rPr>
              <w:t>забезпечення діяльності ЦНАП</w:t>
            </w:r>
            <w:r w:rsidRPr="00EC22C0">
              <w:rPr>
                <w:rFonts w:ascii="Times New Roman" w:hAnsi="Times New Roman" w:cs="Times New Roman"/>
                <w:bCs/>
              </w:rPr>
              <w:t xml:space="preserve"> управління (Центру) надання адміністративних послуг</w:t>
            </w:r>
          </w:p>
          <w:p w:rsidR="0036500B" w:rsidRDefault="0036500B" w:rsidP="003650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6C29B1" w:rsidRPr="00937104" w:rsidRDefault="00C02886" w:rsidP="0036500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ЦНАППРДА4</w:t>
            </w:r>
            <w:r w:rsidR="0030691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268" w:type="dxa"/>
            <w:vAlign w:val="center"/>
          </w:tcPr>
          <w:p w:rsidR="00937104" w:rsidRPr="00C02886" w:rsidRDefault="00FF6A8A" w:rsidP="00937104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02886">
              <w:rPr>
                <w:rFonts w:ascii="Times New Roman" w:hAnsi="Times New Roman" w:cs="Times New Roman"/>
                <w:b/>
              </w:rPr>
              <w:t>Конкурс вважається таким, що не відбувся у зв’язку з тим, що відсутні бажаючі взяти участі у конкурсі.</w:t>
            </w:r>
          </w:p>
        </w:tc>
        <w:tc>
          <w:tcPr>
            <w:tcW w:w="1418" w:type="dxa"/>
            <w:vAlign w:val="center"/>
          </w:tcPr>
          <w:p w:rsidR="00937104" w:rsidRDefault="00A52BD1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937104" w:rsidRPr="00B01C1A" w:rsidRDefault="00A52BD1" w:rsidP="00AB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2BD1" w:rsidRPr="00B01C1A" w:rsidTr="00937104">
        <w:tc>
          <w:tcPr>
            <w:tcW w:w="1022" w:type="dxa"/>
          </w:tcPr>
          <w:p w:rsidR="00A52BD1" w:rsidRDefault="00183C2E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5" w:type="dxa"/>
          </w:tcPr>
          <w:p w:rsidR="00FF6A8A" w:rsidRPr="00EC22C0" w:rsidRDefault="00FF6A8A" w:rsidP="00FF6A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EC22C0">
              <w:rPr>
                <w:rFonts w:ascii="Times New Roman" w:hAnsi="Times New Roman" w:cs="Times New Roman"/>
                <w:bCs/>
              </w:rPr>
              <w:t>дміністратор відділу надання адміністративних послуг управління (Центру) надання адміністративних послуг</w:t>
            </w:r>
          </w:p>
          <w:p w:rsidR="00FF6A8A" w:rsidRDefault="00FF6A8A" w:rsidP="00FF6A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A52BD1" w:rsidRPr="0036500B" w:rsidRDefault="00C02886" w:rsidP="0036500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ЦНАППРДА47</w:t>
            </w:r>
          </w:p>
        </w:tc>
        <w:tc>
          <w:tcPr>
            <w:tcW w:w="2268" w:type="dxa"/>
            <w:vAlign w:val="center"/>
          </w:tcPr>
          <w:p w:rsidR="00A52BD1" w:rsidRPr="00C02886" w:rsidRDefault="00FF6A8A" w:rsidP="00937104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02886">
              <w:rPr>
                <w:rFonts w:ascii="Times New Roman" w:hAnsi="Times New Roman" w:cs="Times New Roman"/>
                <w:b/>
              </w:rPr>
              <w:t>Конкурс вважається таким, що не відбувся у зв’язку з тим, що відсутні бажаючі взяти участі у конкурсі.</w:t>
            </w:r>
          </w:p>
        </w:tc>
        <w:tc>
          <w:tcPr>
            <w:tcW w:w="1418" w:type="dxa"/>
            <w:vAlign w:val="center"/>
          </w:tcPr>
          <w:p w:rsidR="00A52BD1" w:rsidRDefault="00A52BD1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A52BD1" w:rsidRDefault="00A52BD1" w:rsidP="00AB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06914" w:rsidRPr="00B01C1A" w:rsidTr="00937104">
        <w:tc>
          <w:tcPr>
            <w:tcW w:w="1022" w:type="dxa"/>
          </w:tcPr>
          <w:p w:rsidR="00306914" w:rsidRDefault="0030691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5" w:type="dxa"/>
          </w:tcPr>
          <w:p w:rsidR="00C02886" w:rsidRPr="00EC22C0" w:rsidRDefault="00C02886" w:rsidP="00C028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EC22C0">
              <w:rPr>
                <w:rFonts w:ascii="Times New Roman" w:hAnsi="Times New Roman" w:cs="Times New Roman"/>
                <w:bCs/>
              </w:rPr>
              <w:t xml:space="preserve">дміністратор відділу </w:t>
            </w:r>
            <w:r>
              <w:rPr>
                <w:rFonts w:ascii="Times New Roman" w:hAnsi="Times New Roman" w:cs="Times New Roman"/>
                <w:bCs/>
              </w:rPr>
              <w:t>прийому та передачі документів</w:t>
            </w:r>
            <w:r w:rsidRPr="00EC22C0">
              <w:rPr>
                <w:rFonts w:ascii="Times New Roman" w:hAnsi="Times New Roman" w:cs="Times New Roman"/>
                <w:bCs/>
              </w:rPr>
              <w:t xml:space="preserve"> управління (Центру) надання адміністративних послуг</w:t>
            </w:r>
          </w:p>
          <w:p w:rsidR="00C02886" w:rsidRDefault="00C02886" w:rsidP="00C028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306914" w:rsidRDefault="00C02886" w:rsidP="00C028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ЦНАППРДА46</w:t>
            </w:r>
          </w:p>
        </w:tc>
        <w:tc>
          <w:tcPr>
            <w:tcW w:w="2268" w:type="dxa"/>
            <w:vAlign w:val="center"/>
          </w:tcPr>
          <w:p w:rsidR="00306914" w:rsidRPr="00C02886" w:rsidRDefault="00306914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2886">
              <w:rPr>
                <w:rFonts w:ascii="Times New Roman" w:hAnsi="Times New Roman" w:cs="Times New Roman"/>
                <w:b/>
              </w:rPr>
              <w:t>Конкурс вважається таким, що не відбувся у зв’язку з тим, що відсутні бажаючі взяти участі у конкурсі.</w:t>
            </w:r>
          </w:p>
        </w:tc>
        <w:tc>
          <w:tcPr>
            <w:tcW w:w="1418" w:type="dxa"/>
            <w:vAlign w:val="center"/>
          </w:tcPr>
          <w:p w:rsidR="00306914" w:rsidRDefault="00306914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306914" w:rsidRDefault="00306914" w:rsidP="00AB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02886" w:rsidRPr="00B01C1A" w:rsidTr="00937104">
        <w:tc>
          <w:tcPr>
            <w:tcW w:w="1022" w:type="dxa"/>
          </w:tcPr>
          <w:p w:rsidR="00C02886" w:rsidRDefault="00C02886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5" w:type="dxa"/>
          </w:tcPr>
          <w:p w:rsidR="00C02886" w:rsidRPr="00EC22C0" w:rsidRDefault="00C02886" w:rsidP="00C028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Головний спеціаліст відділу з питань управління персоналом та юридичного забезпечення</w:t>
            </w:r>
            <w:r w:rsidRPr="00EC22C0">
              <w:rPr>
                <w:rFonts w:ascii="Times New Roman" w:hAnsi="Times New Roman" w:cs="Times New Roman"/>
                <w:bCs/>
              </w:rPr>
              <w:t xml:space="preserve"> управління (Центру) надання адміністративних послуг</w:t>
            </w:r>
          </w:p>
          <w:p w:rsidR="00C02886" w:rsidRDefault="00C02886" w:rsidP="00C028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C02886" w:rsidRDefault="00C02886" w:rsidP="00C028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ЦНАППРДА44</w:t>
            </w:r>
          </w:p>
        </w:tc>
        <w:tc>
          <w:tcPr>
            <w:tcW w:w="2268" w:type="dxa"/>
            <w:vAlign w:val="center"/>
          </w:tcPr>
          <w:p w:rsidR="00C02886" w:rsidRPr="00C02886" w:rsidRDefault="00C02886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2886">
              <w:rPr>
                <w:rFonts w:ascii="Times New Roman" w:hAnsi="Times New Roman" w:cs="Times New Roman"/>
                <w:b/>
              </w:rPr>
              <w:t>Конкурс вважається таким, що не відбувся у зв’язку з тим, що відсутні бажаючі взяти участі у конкурсі.</w:t>
            </w:r>
          </w:p>
        </w:tc>
        <w:tc>
          <w:tcPr>
            <w:tcW w:w="1418" w:type="dxa"/>
            <w:vAlign w:val="center"/>
          </w:tcPr>
          <w:p w:rsidR="00C02886" w:rsidRDefault="00C02886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C02886" w:rsidRDefault="00C02886" w:rsidP="00AB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E5914" w:rsidRDefault="00DE5914" w:rsidP="00DE5914">
      <w:pPr>
        <w:rPr>
          <w:rFonts w:ascii="Times New Roman" w:hAnsi="Times New Roman" w:cs="Times New Roman"/>
        </w:rPr>
      </w:pPr>
    </w:p>
    <w:sectPr w:rsidR="00DE5914" w:rsidSect="00473432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14"/>
    <w:rsid w:val="00082676"/>
    <w:rsid w:val="00183C2E"/>
    <w:rsid w:val="00306914"/>
    <w:rsid w:val="0036500B"/>
    <w:rsid w:val="003B0867"/>
    <w:rsid w:val="00571ECA"/>
    <w:rsid w:val="005941AE"/>
    <w:rsid w:val="005A056B"/>
    <w:rsid w:val="006C29B1"/>
    <w:rsid w:val="00736775"/>
    <w:rsid w:val="00832314"/>
    <w:rsid w:val="00904EE3"/>
    <w:rsid w:val="00923A83"/>
    <w:rsid w:val="00937104"/>
    <w:rsid w:val="00985A29"/>
    <w:rsid w:val="009F3C44"/>
    <w:rsid w:val="00A148EB"/>
    <w:rsid w:val="00A52BD1"/>
    <w:rsid w:val="00AB1B4A"/>
    <w:rsid w:val="00AD4032"/>
    <w:rsid w:val="00C02886"/>
    <w:rsid w:val="00DE5914"/>
    <w:rsid w:val="00EA715D"/>
    <w:rsid w:val="00EC22C0"/>
    <w:rsid w:val="00EC33BD"/>
    <w:rsid w:val="00F05E11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2BDA7-2C4B-4F8F-899D-FC69E414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591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E5914"/>
    <w:pPr>
      <w:widowControl/>
      <w:jc w:val="both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5">
    <w:name w:val="Основний текст Знак"/>
    <w:basedOn w:val="a0"/>
    <w:link w:val="a4"/>
    <w:rsid w:val="00DE591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EC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71ECA"/>
    <w:rPr>
      <w:rFonts w:ascii="Segoe UI" w:eastAsia="Tahoma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cp:lastPrinted>2022-02-16T10:27:00Z</cp:lastPrinted>
  <dcterms:created xsi:type="dcterms:W3CDTF">2022-02-16T13:25:00Z</dcterms:created>
  <dcterms:modified xsi:type="dcterms:W3CDTF">2022-02-16T13:25:00Z</dcterms:modified>
</cp:coreProperties>
</file>